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EFF" w:rsidRDefault="00474FF5" w:rsidP="00474FF5">
      <w:pPr>
        <w:jc w:val="center"/>
        <w:rPr>
          <w:sz w:val="28"/>
        </w:rPr>
      </w:pPr>
      <w:r w:rsidRPr="00474FF5">
        <w:rPr>
          <w:sz w:val="28"/>
        </w:rPr>
        <w:t>HAVE I BEEN A CONSUMER TODAY?</w:t>
      </w:r>
    </w:p>
    <w:p w:rsidR="00474FF5" w:rsidRDefault="00474FF5" w:rsidP="00474FF5">
      <w:r>
        <w:t>“Think of everything you have consumed today. This means, what things have you needed/used/eaten today from the moment you woke up to right now?”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7461"/>
      </w:tblGrid>
      <w:tr w:rsidR="00474FF5" w:rsidTr="00474FF5">
        <w:tc>
          <w:tcPr>
            <w:tcW w:w="1555" w:type="dxa"/>
          </w:tcPr>
          <w:p w:rsidR="00474FF5" w:rsidRDefault="00474FF5" w:rsidP="00474FF5">
            <w:r>
              <w:t>TIME OF DAY</w:t>
            </w:r>
          </w:p>
        </w:tc>
        <w:tc>
          <w:tcPr>
            <w:tcW w:w="7461" w:type="dxa"/>
          </w:tcPr>
          <w:p w:rsidR="00474FF5" w:rsidRDefault="00474FF5" w:rsidP="00474FF5">
            <w:pPr>
              <w:jc w:val="center"/>
            </w:pPr>
            <w:r>
              <w:t>WHAT I CONSUMED</w:t>
            </w:r>
          </w:p>
        </w:tc>
      </w:tr>
      <w:tr w:rsidR="00474FF5" w:rsidTr="00474FF5">
        <w:tc>
          <w:tcPr>
            <w:tcW w:w="1555" w:type="dxa"/>
          </w:tcPr>
          <w:p w:rsidR="00474FF5" w:rsidRPr="00474FF5" w:rsidRDefault="00474FF5" w:rsidP="00474FF5">
            <w:pPr>
              <w:rPr>
                <w:sz w:val="20"/>
              </w:rPr>
            </w:pPr>
            <w:r>
              <w:rPr>
                <w:sz w:val="20"/>
              </w:rPr>
              <w:t xml:space="preserve">7.00am </w:t>
            </w:r>
          </w:p>
        </w:tc>
        <w:tc>
          <w:tcPr>
            <w:tcW w:w="7461" w:type="dxa"/>
          </w:tcPr>
          <w:p w:rsidR="00474FF5" w:rsidRDefault="00474FF5" w:rsidP="00474FF5">
            <w:r>
              <w:t>Water, body wash and shampoo</w:t>
            </w:r>
          </w:p>
        </w:tc>
      </w:tr>
      <w:tr w:rsidR="00474FF5" w:rsidTr="00474FF5">
        <w:tc>
          <w:tcPr>
            <w:tcW w:w="1555" w:type="dxa"/>
          </w:tcPr>
          <w:p w:rsidR="00474FF5" w:rsidRDefault="00FD0BB7" w:rsidP="00474FF5">
            <w:r>
              <w:t xml:space="preserve">7.30 </w:t>
            </w:r>
          </w:p>
        </w:tc>
        <w:tc>
          <w:tcPr>
            <w:tcW w:w="7461" w:type="dxa"/>
          </w:tcPr>
          <w:p w:rsidR="00474FF5" w:rsidRDefault="00FD0BB7" w:rsidP="00474FF5">
            <w:r>
              <w:t>Corn flakes</w:t>
            </w:r>
          </w:p>
        </w:tc>
      </w:tr>
      <w:tr w:rsidR="00474FF5" w:rsidTr="00474FF5">
        <w:tc>
          <w:tcPr>
            <w:tcW w:w="1555" w:type="dxa"/>
          </w:tcPr>
          <w:p w:rsidR="00474FF5" w:rsidRDefault="00FD0BB7" w:rsidP="00474FF5">
            <w:r>
              <w:t>8.00</w:t>
            </w:r>
          </w:p>
        </w:tc>
        <w:tc>
          <w:tcPr>
            <w:tcW w:w="7461" w:type="dxa"/>
          </w:tcPr>
          <w:p w:rsidR="00474FF5" w:rsidRDefault="00FD0BB7" w:rsidP="00474FF5">
            <w:r>
              <w:t xml:space="preserve">Public Bus </w:t>
            </w:r>
          </w:p>
        </w:tc>
      </w:tr>
      <w:tr w:rsidR="00474FF5" w:rsidTr="00474FF5">
        <w:tc>
          <w:tcPr>
            <w:tcW w:w="1555" w:type="dxa"/>
          </w:tcPr>
          <w:p w:rsidR="00474FF5" w:rsidRDefault="00FD0BB7" w:rsidP="00474FF5">
            <w:r>
              <w:t xml:space="preserve">8.10 </w:t>
            </w:r>
          </w:p>
        </w:tc>
        <w:tc>
          <w:tcPr>
            <w:tcW w:w="7461" w:type="dxa"/>
          </w:tcPr>
          <w:p w:rsidR="00474FF5" w:rsidRDefault="00474FF5" w:rsidP="00617F76">
            <w:pPr>
              <w:pStyle w:val="Title"/>
            </w:pPr>
            <w:bookmarkStart w:id="0" w:name="_GoBack"/>
            <w:bookmarkEnd w:id="0"/>
          </w:p>
        </w:tc>
      </w:tr>
      <w:tr w:rsidR="00474FF5" w:rsidTr="00474FF5">
        <w:tc>
          <w:tcPr>
            <w:tcW w:w="1555" w:type="dxa"/>
          </w:tcPr>
          <w:p w:rsidR="00474FF5" w:rsidRDefault="00474FF5" w:rsidP="00474FF5"/>
        </w:tc>
        <w:tc>
          <w:tcPr>
            <w:tcW w:w="7461" w:type="dxa"/>
          </w:tcPr>
          <w:p w:rsidR="00474FF5" w:rsidRDefault="00474FF5" w:rsidP="00474FF5"/>
        </w:tc>
      </w:tr>
      <w:tr w:rsidR="00474FF5" w:rsidTr="00474FF5">
        <w:tc>
          <w:tcPr>
            <w:tcW w:w="1555" w:type="dxa"/>
          </w:tcPr>
          <w:p w:rsidR="00474FF5" w:rsidRDefault="00474FF5" w:rsidP="00474FF5"/>
        </w:tc>
        <w:tc>
          <w:tcPr>
            <w:tcW w:w="7461" w:type="dxa"/>
          </w:tcPr>
          <w:p w:rsidR="00474FF5" w:rsidRDefault="00474FF5" w:rsidP="00474FF5"/>
        </w:tc>
      </w:tr>
    </w:tbl>
    <w:p w:rsidR="00474FF5" w:rsidRPr="00474FF5" w:rsidRDefault="00474FF5" w:rsidP="00474FF5"/>
    <w:p w:rsidR="00474FF5" w:rsidRPr="00474FF5" w:rsidRDefault="00474FF5" w:rsidP="00474FF5"/>
    <w:sectPr w:rsidR="00474FF5" w:rsidRPr="00474FF5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FF5" w:rsidRDefault="00474FF5" w:rsidP="00474FF5">
      <w:pPr>
        <w:spacing w:after="0" w:line="240" w:lineRule="auto"/>
      </w:pPr>
      <w:r>
        <w:separator/>
      </w:r>
    </w:p>
  </w:endnote>
  <w:endnote w:type="continuationSeparator" w:id="0">
    <w:p w:rsidR="00474FF5" w:rsidRDefault="00474FF5" w:rsidP="00474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FF5" w:rsidRDefault="00474FF5" w:rsidP="00474FF5">
      <w:pPr>
        <w:spacing w:after="0" w:line="240" w:lineRule="auto"/>
      </w:pPr>
      <w:r>
        <w:separator/>
      </w:r>
    </w:p>
  </w:footnote>
  <w:footnote w:type="continuationSeparator" w:id="0">
    <w:p w:rsidR="00474FF5" w:rsidRDefault="00474FF5" w:rsidP="00474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4FF5" w:rsidRDefault="00474FF5" w:rsidP="00474FF5">
    <w:pPr>
      <w:pStyle w:val="Header"/>
      <w:jc w:val="right"/>
    </w:pPr>
    <w:r>
      <w:t>Vishnu Sivakumar</w:t>
    </w:r>
  </w:p>
  <w:p w:rsidR="00474FF5" w:rsidRDefault="00474FF5" w:rsidP="00474FF5">
    <w:pPr>
      <w:pStyle w:val="Header"/>
      <w:jc w:val="right"/>
    </w:pPr>
    <w:r>
      <w:t>8C Humanities – Economics</w:t>
    </w:r>
  </w:p>
  <w:p w:rsidR="00474FF5" w:rsidRDefault="00474FF5" w:rsidP="00474FF5">
    <w:pPr>
      <w:pStyle w:val="Header"/>
      <w:jc w:val="right"/>
    </w:pPr>
    <w:r>
      <w:t>15</w:t>
    </w:r>
    <w:r w:rsidRPr="00474FF5">
      <w:rPr>
        <w:vertAlign w:val="superscript"/>
      </w:rPr>
      <w:t>th</w:t>
    </w:r>
    <w:r>
      <w:t xml:space="preserve"> of April 2016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FF5"/>
    <w:rsid w:val="00474FF5"/>
    <w:rsid w:val="00617F76"/>
    <w:rsid w:val="007331DF"/>
    <w:rsid w:val="00F11EFF"/>
    <w:rsid w:val="00FD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6DDBA"/>
  <w15:chartTrackingRefBased/>
  <w15:docId w15:val="{8598C4CA-6A48-460A-8998-675DE273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4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FF5"/>
  </w:style>
  <w:style w:type="paragraph" w:styleId="Footer">
    <w:name w:val="footer"/>
    <w:basedOn w:val="Normal"/>
    <w:link w:val="FooterChar"/>
    <w:uiPriority w:val="99"/>
    <w:unhideWhenUsed/>
    <w:rsid w:val="00474F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FF5"/>
  </w:style>
  <w:style w:type="table" w:styleId="TableGrid">
    <w:name w:val="Table Grid"/>
    <w:basedOn w:val="TableNormal"/>
    <w:uiPriority w:val="39"/>
    <w:rsid w:val="00474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617F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F7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914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2016-04-15T04:19:00Z</dcterms:created>
  <dcterms:modified xsi:type="dcterms:W3CDTF">2016-04-15T19:33:00Z</dcterms:modified>
</cp:coreProperties>
</file>